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F14AD6">
        <w:fldChar w:fldCharType="separate"/>
      </w:r>
      <w:r w:rsidR="002B62E9">
        <w:t>A2.1.7 Планирование обучения персонала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bookmarkStart w:id="4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F14AD6">
        <w:fldChar w:fldCharType="separate"/>
      </w:r>
      <w:r w:rsidR="002B62E9">
        <w:t>Отдел подбора и расстановки персонала</w:t>
      </w:r>
      <w:r w:rsidRPr="00783C29">
        <w:fldChar w:fldCharType="end"/>
      </w:r>
      <w:r w:rsidRPr="00783C29">
        <w:t xml:space="preserve"> </w:t>
      </w:r>
      <w:bookmarkStart w:id="5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F14AD6">
        <w:fldChar w:fldCharType="separate"/>
      </w:r>
      <w:r w:rsidR="002B62E9">
        <w:t>Управление по работе с персоналом и социальным вопросам</w:t>
      </w:r>
      <w:r w:rsidRPr="00783C29">
        <w:fldChar w:fldCharType="end"/>
      </w:r>
      <w:r w:rsidRPr="00783C29">
        <w:t xml:space="preserve">) </w:t>
      </w:r>
      <w:bookmarkEnd w:id="5"/>
    </w:p>
    <w:p w:rsidR="004C6084" w:rsidRPr="00783C29" w:rsidRDefault="00E84781" w:rsidP="0063759C">
      <w:pPr>
        <w:pStyle w:val="4"/>
      </w:pPr>
      <w:bookmarkStart w:id="6" w:name="Секция_Подразделение_f4daa997"/>
      <w:bookmarkStart w:id="7" w:name="С_Предмет_деятельности_24bc7435"/>
      <w:bookmarkStart w:id="8" w:name="Полный_список_субъектов__e990ef6e"/>
      <w:bookmarkStart w:id="9" w:name="С_Документация_процесса_4d48d20e"/>
      <w:bookmarkEnd w:id="4"/>
      <w:bookmarkEnd w:id="6"/>
      <w:bookmarkEnd w:id="7"/>
      <w:bookmarkEnd w:id="8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r>
              <w:t>Заявка на обучение персонала</w:t>
            </w:r>
          </w:p>
        </w:tc>
      </w:tr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0" w:name="Документация_процесса_4d48d20e"/>
            <w:bookmarkEnd w:id="10"/>
            <w:r>
              <w:t>Трудовое законодательство</w:t>
            </w:r>
          </w:p>
        </w:tc>
      </w:tr>
    </w:tbl>
    <w:p w:rsidR="004C6084" w:rsidRPr="00783C29" w:rsidRDefault="00BD4D52" w:rsidP="00013E9F">
      <w:pPr>
        <w:pStyle w:val="4"/>
      </w:pPr>
      <w:bookmarkStart w:id="11" w:name="С_Входы_8a68201f"/>
      <w:bookmarkEnd w:id="9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34C" w:rsidRDefault="002B62E9">
            <w:pPr>
              <w:pStyle w:val="af7"/>
            </w:pPr>
            <w:r>
              <w:t>Потребность в трудовых ресурсах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34C" w:rsidRDefault="002B62E9">
            <w:pPr>
              <w:pStyle w:val="af7"/>
            </w:pPr>
            <w:r>
              <w:t>Потребность в трудовых ресурсах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34C" w:rsidRDefault="002B62E9">
            <w:pPr>
              <w:pStyle w:val="af7"/>
            </w:pPr>
            <w:r>
              <w:t>Отдел подбора и расстановки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634C" w:rsidRDefault="002B62E9">
            <w:pPr>
              <w:pStyle w:val="af7"/>
            </w:pPr>
            <w:r>
              <w:t>A2.1.3 Расчет потребности в трудовых ресурсах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2" w:name="Входы_8a68201f"/>
            <w:bookmarkEnd w:id="12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34C" w:rsidRDefault="002B62E9">
            <w:pPr>
              <w:pStyle w:val="af7"/>
            </w:pPr>
            <w:r>
              <w:t xml:space="preserve">Рекомендации по </w:t>
            </w:r>
            <w:r>
              <w:t>обучению персонала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34C" w:rsidRDefault="002B62E9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634C" w:rsidRDefault="002B62E9">
            <w:pPr>
              <w:pStyle w:val="af7"/>
            </w:pPr>
            <w:r>
              <w:t>A2.3.2.3 Оценка эффективности обучения</w:t>
            </w:r>
          </w:p>
        </w:tc>
      </w:tr>
    </w:tbl>
    <w:p w:rsidR="00191BB2" w:rsidRPr="00783C29" w:rsidRDefault="00013E9F" w:rsidP="00013E9F">
      <w:pPr>
        <w:pStyle w:val="4"/>
      </w:pPr>
      <w:bookmarkStart w:id="13" w:name="С_Выходы_77e99dfd"/>
      <w:bookmarkEnd w:id="11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34C" w:rsidRDefault="002B62E9">
            <w:pPr>
              <w:pStyle w:val="af7"/>
            </w:pPr>
            <w:r>
              <w:t>ПВПО по персоналу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34C" w:rsidRDefault="002B62E9">
            <w:pPr>
              <w:pStyle w:val="af7"/>
            </w:pPr>
            <w:r>
              <w:t>ПВПО по персоналу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34C" w:rsidRDefault="002B62E9">
            <w:pPr>
              <w:pStyle w:val="af7"/>
            </w:pPr>
            <w:r>
              <w:t>Отдел сводного и финансового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634C" w:rsidRDefault="002B62E9">
            <w:pPr>
              <w:pStyle w:val="af7"/>
            </w:pPr>
            <w:r>
              <w:t xml:space="preserve">A8.4.1.1 </w:t>
            </w:r>
            <w:r>
              <w:t>Разработка планов обязательств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2.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34C" w:rsidRDefault="002B62E9">
            <w:pPr>
              <w:pStyle w:val="af7"/>
            </w:pPr>
            <w:r>
              <w:t>Программа обеспечения персоналом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34C" w:rsidRDefault="002B62E9">
            <w:pPr>
              <w:pStyle w:val="af7"/>
            </w:pPr>
            <w:r>
              <w:t>План мероприятий по высвобождению персонала</w:t>
            </w:r>
          </w:p>
          <w:p w:rsidR="008F634C" w:rsidRDefault="002B62E9">
            <w:pPr>
              <w:pStyle w:val="af7"/>
            </w:pPr>
            <w:r>
              <w:t>План мероприятий по обучению персонала</w:t>
            </w:r>
          </w:p>
          <w:p w:rsidR="008F634C" w:rsidRDefault="002B62E9">
            <w:pPr>
              <w:pStyle w:val="af7"/>
            </w:pPr>
            <w:r>
              <w:t>План мероприятий по перемещению персонала</w:t>
            </w:r>
          </w:p>
          <w:p w:rsidR="008F634C" w:rsidRDefault="002B62E9">
            <w:pPr>
              <w:pStyle w:val="af7"/>
            </w:pPr>
            <w:r>
              <w:t>План мероприятий по подбору персонала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34C" w:rsidRDefault="002B62E9">
            <w:pPr>
              <w:pStyle w:val="af7"/>
            </w:pPr>
            <w:r>
              <w:t xml:space="preserve">Отдел подбора и </w:t>
            </w:r>
            <w:r>
              <w:t>расстановки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634C" w:rsidRDefault="002B62E9">
            <w:pPr>
              <w:pStyle w:val="af7"/>
            </w:pPr>
            <w:r>
              <w:t>A2.2.1 Поиск кандидатов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34C" w:rsidRDefault="002B62E9">
            <w:pPr>
              <w:pStyle w:val="af7"/>
            </w:pPr>
            <w:r>
              <w:t>Отдел подбора и расстановки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634C" w:rsidRDefault="002B62E9">
            <w:pPr>
              <w:pStyle w:val="af7"/>
            </w:pPr>
            <w:r>
              <w:t>A2.2.2 Отбор кандидатов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34C" w:rsidRDefault="002B62E9">
            <w:pPr>
              <w:pStyle w:val="af7"/>
            </w:pPr>
            <w:r>
              <w:t>Отдел подбора и расстановки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634C" w:rsidRDefault="002B62E9">
            <w:pPr>
              <w:pStyle w:val="af7"/>
            </w:pPr>
            <w:r>
              <w:t>A2.2.3 Согласование условий и оплаты труда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34C" w:rsidRDefault="002B62E9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634C" w:rsidRDefault="002B62E9">
            <w:pPr>
              <w:pStyle w:val="af7"/>
            </w:pPr>
            <w:r>
              <w:t>A2.3.1.1 Высвобождение на период лечения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34C" w:rsidRDefault="002B62E9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634C" w:rsidRDefault="002B62E9">
            <w:pPr>
              <w:pStyle w:val="af7"/>
            </w:pPr>
            <w:r>
              <w:t>A2.3.1.2 Высвобождение на отпуска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34C" w:rsidRDefault="002B62E9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634C" w:rsidRDefault="002B62E9">
            <w:pPr>
              <w:pStyle w:val="af7"/>
            </w:pPr>
            <w:r>
              <w:t xml:space="preserve">A2.3.1.3 Временное отстранение </w:t>
            </w:r>
            <w:r>
              <w:lastRenderedPageBreak/>
              <w:t>от работы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34C" w:rsidRDefault="002B62E9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634C" w:rsidRDefault="002B62E9">
            <w:pPr>
              <w:pStyle w:val="af7"/>
            </w:pPr>
            <w:r>
              <w:t>A2.3.1.4 Временное освобождение от работы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34C" w:rsidRDefault="002B62E9">
            <w:pPr>
              <w:pStyle w:val="af7"/>
            </w:pPr>
            <w:r>
              <w:t>Отдел развития персонала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634C" w:rsidRDefault="002B62E9">
            <w:pPr>
              <w:pStyle w:val="af7"/>
            </w:pPr>
            <w:r>
              <w:t>A2.3.2.1 Подготовка обучения персонала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34C" w:rsidRDefault="002B62E9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634C" w:rsidRDefault="002B62E9">
            <w:pPr>
              <w:pStyle w:val="af7"/>
            </w:pPr>
            <w:r>
              <w:t>A2.3.3.1 Повышение в должности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34C" w:rsidRDefault="002B62E9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634C" w:rsidRDefault="002B62E9">
            <w:pPr>
              <w:pStyle w:val="af7"/>
            </w:pPr>
            <w:r>
              <w:t>A2.3.3.2 Перемещение на равноценную должность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34C" w:rsidRDefault="002B62E9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634C" w:rsidRDefault="002B62E9">
            <w:pPr>
              <w:pStyle w:val="af7"/>
            </w:pPr>
            <w:r>
              <w:t>A2.3.3.3 Понижение в должности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34C" w:rsidRDefault="002B62E9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634C" w:rsidRDefault="002B62E9">
            <w:pPr>
              <w:pStyle w:val="af7"/>
            </w:pPr>
            <w:r>
              <w:t>A2.3.4.1 Психологическое консультирование сотрудника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4" w:name="Выходы_77e99dfd"/>
            <w:bookmarkEnd w:id="14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34C" w:rsidRDefault="002B62E9">
            <w:pPr>
              <w:pStyle w:val="af7"/>
            </w:pPr>
            <w:r>
              <w:t>Отдел кадров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634C" w:rsidRDefault="002B62E9">
            <w:pPr>
              <w:pStyle w:val="af7"/>
            </w:pPr>
            <w:r>
              <w:t xml:space="preserve">A2.3.4.2 Согласование </w:t>
            </w:r>
            <w:r>
              <w:t>сроков и условий увольнения</w:t>
            </w:r>
          </w:p>
        </w:tc>
      </w:tr>
    </w:tbl>
    <w:p w:rsidR="00013E9F" w:rsidRPr="00783C29" w:rsidRDefault="00013E9F" w:rsidP="00013E9F">
      <w:pPr>
        <w:pStyle w:val="4"/>
      </w:pPr>
      <w:bookmarkStart w:id="15" w:name="С_Управление_bc1cb412"/>
      <w:bookmarkEnd w:id="13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34C" w:rsidRDefault="002B62E9">
            <w:pPr>
              <w:pStyle w:val="af7"/>
            </w:pPr>
            <w:r>
              <w:t>Потребность в обучении персонала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34C" w:rsidRDefault="002B62E9">
            <w:pPr>
              <w:pStyle w:val="af7"/>
            </w:pPr>
            <w:r>
              <w:t>Заявка на обучение персонала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34C" w:rsidRDefault="002B62E9">
            <w:pPr>
              <w:pStyle w:val="af7"/>
            </w:pPr>
            <w:r>
              <w:t>Технологический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634C" w:rsidRDefault="002B62E9">
            <w:pPr>
              <w:pStyle w:val="af7"/>
            </w:pPr>
            <w:r>
              <w:t>A4.4.5 Разработка технологической документации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6" w:name="Управление_bc1cb412"/>
            <w:bookmarkEnd w:id="16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34C" w:rsidRDefault="002B62E9">
            <w:pPr>
              <w:pStyle w:val="af7"/>
            </w:pPr>
            <w:r>
              <w:t>Регламенты по определению требований к персоналу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34C" w:rsidRDefault="002B62E9">
            <w:pPr>
              <w:pStyle w:val="af7"/>
            </w:pPr>
            <w:r>
              <w:t>Трудовое законодательство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34C" w:rsidRDefault="002B62E9">
            <w:pPr>
              <w:pStyle w:val="af7"/>
            </w:pPr>
            <w:r>
              <w:t>Группа 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634C" w:rsidRDefault="002B62E9">
            <w:pPr>
              <w:pStyle w:val="af7"/>
            </w:pPr>
            <w:r>
              <w:t>A1.4.2 Корректировка бизнес-процессов и подсистем управления</w:t>
            </w:r>
          </w:p>
        </w:tc>
      </w:tr>
    </w:tbl>
    <w:bookmarkEnd w:id="15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2E9" w:rsidRDefault="002B62E9" w:rsidP="00C46DB9">
      <w:pPr>
        <w:spacing w:after="0"/>
      </w:pPr>
      <w:r>
        <w:separator/>
      </w:r>
    </w:p>
  </w:endnote>
  <w:endnote w:type="continuationSeparator" w:id="0">
    <w:p w:rsidR="002B62E9" w:rsidRDefault="002B62E9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F14AD6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2B62E9">
            <w:rPr>
              <w:rFonts w:cs="Arial"/>
              <w:noProof/>
              <w:sz w:val="18"/>
              <w:szCs w:val="16"/>
              <w:lang w:eastAsia="en-US"/>
            </w:rPr>
            <w:t>A2.1.7 Планирование обучения персонала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2B62E9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2B62E9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2E9" w:rsidRDefault="002B62E9" w:rsidP="00C46DB9">
      <w:pPr>
        <w:spacing w:after="0"/>
      </w:pPr>
      <w:r>
        <w:separator/>
      </w:r>
    </w:p>
  </w:footnote>
  <w:footnote w:type="continuationSeparator" w:id="0">
    <w:p w:rsidR="002B62E9" w:rsidRDefault="002B62E9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581b724-1bbd-412b-bb2d-84da837fb498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fe029a8a_1" w:val="Управление по работе с персоналом и социальным вопросам"/>
    <w:docVar w:name="Название_процесса_c1a6d29f" w:val="A2.1.7 Планирование обучения персонала"/>
    <w:docVar w:name="Начало_30e4ab32" w:val=" "/>
    <w:docVar w:name="Результат_90b6d72d" w:val=" "/>
    <w:docVar w:name="Содержание_деятельности_d085921d" w:val=" "/>
    <w:docVar w:name="Субъект_cf6543fa_1" w:val="Отдел подбора и расстановки персонала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B62E9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8F634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4AD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C842D4-4730-426D-898E-B9CC9DC6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71D14-1E0B-47DF-9BAE-22F91AF2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1861</Characters>
  <Application>Microsoft Office Word</Application>
  <DocSecurity>0</DocSecurity>
  <Lines>150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A2.1.7 Планирование обучения персонала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2016-08-01T08:05:00Z</dcterms:created>
  <dcterms:modified xsi:type="dcterms:W3CDTF">2016-08-01T08:05:00Z</dcterms:modified>
</cp:coreProperties>
</file>